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7" w:rsidRDefault="005930F7">
      <w:r>
        <w:t>Today’s Task:</w:t>
      </w:r>
    </w:p>
    <w:p w:rsidR="005930F7" w:rsidRDefault="005930F7" w:rsidP="005930F7">
      <w:pPr>
        <w:pStyle w:val="ListParagraph"/>
        <w:numPr>
          <w:ilvl w:val="0"/>
          <w:numId w:val="1"/>
        </w:numPr>
      </w:pPr>
      <w:r>
        <w:t>This task is called, “Balancing the Options Wildlife Park”.</w:t>
      </w:r>
    </w:p>
    <w:p w:rsidR="005930F7" w:rsidRDefault="005930F7">
      <w:r>
        <w:t>Follow the instructions given, read/watch all sources of information before making your final report.</w:t>
      </w:r>
    </w:p>
    <w:p w:rsidR="00812FAD" w:rsidRDefault="005930F7">
      <w:hyperlink r:id="rId6" w:history="1">
        <w:r w:rsidRPr="00247E2F">
          <w:rPr>
            <w:rStyle w:val="Hyperlink"/>
          </w:rPr>
          <w:t>http://www.learnalberta.ca/content/tlfbowp/index.html</w:t>
        </w:r>
      </w:hyperlink>
    </w:p>
    <w:p w:rsidR="005930F7" w:rsidRDefault="005930F7"/>
    <w:p w:rsidR="00617662" w:rsidRDefault="00617662" w:rsidP="00617662">
      <w:pPr>
        <w:pStyle w:val="ListParagraph"/>
        <w:numPr>
          <w:ilvl w:val="0"/>
          <w:numId w:val="1"/>
        </w:numPr>
      </w:pPr>
      <w:r>
        <w:t xml:space="preserve"> Print your final report and hand it in (name on it).</w:t>
      </w:r>
    </w:p>
    <w:p w:rsidR="00617662" w:rsidRDefault="00617662" w:rsidP="00617662">
      <w:pPr>
        <w:pStyle w:val="ListParagraph"/>
      </w:pPr>
      <w:bookmarkStart w:id="0" w:name="_GoBack"/>
      <w:bookmarkEnd w:id="0"/>
    </w:p>
    <w:sectPr w:rsidR="0061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29EA"/>
    <w:multiLevelType w:val="hybridMultilevel"/>
    <w:tmpl w:val="730E8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F7"/>
    <w:rsid w:val="005930F7"/>
    <w:rsid w:val="00617662"/>
    <w:rsid w:val="008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0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0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alberta.ca/content/tlfbowp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2</cp:revision>
  <dcterms:created xsi:type="dcterms:W3CDTF">2013-09-09T13:48:00Z</dcterms:created>
  <dcterms:modified xsi:type="dcterms:W3CDTF">2013-09-09T13:48:00Z</dcterms:modified>
</cp:coreProperties>
</file>